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1D2D3159" w:rsidR="004B2B8C" w:rsidRPr="00CE6097" w:rsidRDefault="00F66BCA" w:rsidP="001F3B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Galilée et les plans inclinés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2C2DF6">
        <w:trPr>
          <w:trHeight w:val="1111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64C7083D" w:rsidR="0085793C" w:rsidRPr="00CE6097" w:rsidRDefault="00F66BCA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Mécanique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La longueur d’un plan incliné a-t-elle une influence sur la portée d’un tir horizontal ?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743596">
        <w:trPr>
          <w:trHeight w:val="3168"/>
        </w:trPr>
        <w:tc>
          <w:tcPr>
            <w:tcW w:w="9812" w:type="dxa"/>
            <w:gridSpan w:val="3"/>
          </w:tcPr>
          <w:p w14:paraId="2E4D731C" w14:textId="4BA0588F" w:rsidR="001F3B9F" w:rsidRPr="00991128" w:rsidRDefault="00D964E7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28550D4A" wp14:editId="6C160944">
                  <wp:simplePos x="0" y="0"/>
                  <wp:positionH relativeFrom="column">
                    <wp:posOffset>3239135</wp:posOffset>
                  </wp:positionH>
                  <wp:positionV relativeFrom="paragraph">
                    <wp:posOffset>0</wp:posOffset>
                  </wp:positionV>
                  <wp:extent cx="2919730" cy="1287145"/>
                  <wp:effectExtent l="0" t="0" r="0" b="8255"/>
                  <wp:wrapTight wrapText="bothSides">
                    <wp:wrapPolygon edited="0">
                      <wp:start x="0" y="0"/>
                      <wp:lineTo x="0" y="21419"/>
                      <wp:lineTo x="21421" y="21419"/>
                      <wp:lineTo x="21421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ns inclinés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5D5C8338" w:rsidR="00AF74C6" w:rsidRPr="00991128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F66BCA">
              <w:rPr>
                <w:rFonts w:cstheme="minorHAnsi"/>
              </w:rPr>
              <w:t>Un statif, pince et noix de serrage.</w:t>
            </w:r>
          </w:p>
          <w:p w14:paraId="2E4D7321" w14:textId="14B6C696" w:rsidR="0085793C" w:rsidRPr="00991128" w:rsidRDefault="00F66BCA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Deux</w:t>
            </w:r>
            <w:r w:rsidR="00D964E7">
              <w:rPr>
                <w:rFonts w:cstheme="minorHAnsi"/>
              </w:rPr>
              <w:t>, trois</w:t>
            </w:r>
            <w:r>
              <w:rPr>
                <w:rFonts w:cstheme="minorHAnsi"/>
              </w:rPr>
              <w:t xml:space="preserve"> lattes métalliques rainurées de longueurs différentes. (Une butée sera installée à une extrémité des lattes ; voir </w:t>
            </w:r>
            <w:r w:rsidR="00D964E7">
              <w:rPr>
                <w:rFonts w:cstheme="minorHAnsi"/>
              </w:rPr>
              <w:t>photographies ci-contre</w:t>
            </w:r>
            <w:r>
              <w:rPr>
                <w:rFonts w:cstheme="minorHAnsi"/>
              </w:rPr>
              <w:t>).</w:t>
            </w:r>
          </w:p>
          <w:p w14:paraId="2E4D7322" w14:textId="2599B34E" w:rsidR="0085793C" w:rsidRDefault="00F66BCA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</w:t>
            </w:r>
            <w:r w:rsidR="00D964E7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table.</w:t>
            </w:r>
          </w:p>
          <w:p w14:paraId="085F0536" w14:textId="0EEE5648" w:rsidR="00F66BCA" w:rsidRPr="00991128" w:rsidRDefault="00F66BCA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Feuille et papier carbone ou tout autre moyen de repérer l’impact d’une bille sur le sol.</w:t>
            </w:r>
          </w:p>
          <w:p w14:paraId="2E4D7323" w14:textId="7C0D5484" w:rsidR="0085793C" w:rsidRPr="00991128" w:rsidRDefault="00D964E7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Une bille en acier (bille de roulement) d’un diamètre de 2 cm environ.</w:t>
            </w:r>
          </w:p>
          <w:p w14:paraId="2E4D7327" w14:textId="4532DEF6" w:rsidR="0085793C" w:rsidRPr="00991128" w:rsidRDefault="0085793C" w:rsidP="001A401E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5DF06065" w:rsidR="0085793C" w:rsidRPr="00991128" w:rsidRDefault="002C2DF6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13B40906" wp14:editId="7A71A7D2">
                  <wp:simplePos x="0" y="0"/>
                  <wp:positionH relativeFrom="column">
                    <wp:posOffset>4444365</wp:posOffset>
                  </wp:positionH>
                  <wp:positionV relativeFrom="paragraph">
                    <wp:posOffset>0</wp:posOffset>
                  </wp:positionV>
                  <wp:extent cx="1706880" cy="1924050"/>
                  <wp:effectExtent l="0" t="0" r="7620" b="0"/>
                  <wp:wrapTight wrapText="bothSides">
                    <wp:wrapPolygon edited="0">
                      <wp:start x="0" y="0"/>
                      <wp:lineTo x="0" y="21386"/>
                      <wp:lineTo x="21455" y="21386"/>
                      <wp:lineTo x="21455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ns incliné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9E0"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498A6924" w:rsidR="00137871" w:rsidRPr="00991128" w:rsidRDefault="0004074D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D964E7">
              <w:rPr>
                <w:rFonts w:cstheme="minorHAnsi"/>
              </w:rPr>
              <w:t>On veillera tout particulièrement à ce que les paramètres x et H soient maintenus constants durant l’expérience.</w:t>
            </w:r>
          </w:p>
          <w:p w14:paraId="56B88078" w14:textId="02D58A8A" w:rsidR="00AA5450" w:rsidRDefault="00D964E7" w:rsidP="002C2DF6">
            <w:pPr>
              <w:spacing w:after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C2DF6">
              <w:rPr>
                <w:rFonts w:cstheme="minorHAnsi"/>
              </w:rPr>
              <w:t xml:space="preserve">5 essais </w:t>
            </w:r>
            <w:r w:rsidR="004A4C0E">
              <w:rPr>
                <w:rFonts w:cstheme="minorHAnsi"/>
              </w:rPr>
              <w:t>au</w:t>
            </w:r>
            <w:bookmarkStart w:id="0" w:name="_GoBack"/>
            <w:bookmarkEnd w:id="0"/>
            <w:r w:rsidR="002C2DF6">
              <w:rPr>
                <w:rFonts w:cstheme="minorHAnsi"/>
              </w:rPr>
              <w:t xml:space="preserve"> minimum par plan incliné.</w:t>
            </w:r>
          </w:p>
          <w:p w14:paraId="2E4D732A" w14:textId="3C48FA56" w:rsidR="002C2DF6" w:rsidRPr="00991128" w:rsidRDefault="002C2DF6" w:rsidP="002C2DF6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6014F21E" w14:textId="2ACEF245" w:rsidR="00161367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D964E7">
              <w:rPr>
                <w:rFonts w:cstheme="minorHAnsi"/>
              </w:rPr>
              <w:t xml:space="preserve">Historiquement, Galilée a </w:t>
            </w:r>
            <w:r w:rsidR="00BF1225">
              <w:rPr>
                <w:rFonts w:cstheme="minorHAnsi"/>
              </w:rPr>
              <w:t>découvert expérimentalement</w:t>
            </w:r>
            <w:r w:rsidR="00D964E7">
              <w:rPr>
                <w:rFonts w:cstheme="minorHAnsi"/>
              </w:rPr>
              <w:t xml:space="preserve"> que la longueur du plan incliné n’avait pas d’influence sur la portée de la bille</w:t>
            </w:r>
            <w:r w:rsidR="00BF1225">
              <w:rPr>
                <w:rFonts w:cstheme="minorHAnsi"/>
              </w:rPr>
              <w:t xml:space="preserve"> pour autant que la hauteur H des différents plans inclinés soit maintenue constante.</w:t>
            </w:r>
          </w:p>
          <w:p w14:paraId="1E99558C" w14:textId="7DFF7974" w:rsidR="002D683C" w:rsidRDefault="002D683C" w:rsidP="002D683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F1225">
              <w:rPr>
                <w:rFonts w:cstheme="minorHAnsi"/>
              </w:rPr>
              <w:t xml:space="preserve">L’explication tient dans le principe de la conservation de l’énergie. En effet, </w:t>
            </w:r>
            <w:r w:rsidR="00BF1225" w:rsidRPr="00BF1225">
              <w:rPr>
                <w:rFonts w:cstheme="minorHAnsi"/>
                <w:i/>
                <w:u w:val="single"/>
              </w:rPr>
              <w:t>par rapport à la table</w:t>
            </w:r>
            <w:r w:rsidR="00BF1225">
              <w:rPr>
                <w:rFonts w:cstheme="minorHAnsi"/>
              </w:rPr>
              <w:t xml:space="preserve"> prise comme système de référence, l’énergie (potentielle) de la bille de masse m vaut : Ep = </w:t>
            </w:r>
            <w:proofErr w:type="spellStart"/>
            <w:r w:rsidR="00BF1225">
              <w:rPr>
                <w:rFonts w:cstheme="minorHAnsi"/>
              </w:rPr>
              <w:t>mgH</w:t>
            </w:r>
            <w:proofErr w:type="spellEnd"/>
            <w:r w:rsidR="00BF1225">
              <w:rPr>
                <w:rFonts w:cstheme="minorHAnsi"/>
              </w:rPr>
              <w:t xml:space="preserve">. En bas des plans inclinés cette énergie potentielle est convertie en énergie cinétique : </w:t>
            </w:r>
            <w:proofErr w:type="spellStart"/>
            <w:r w:rsidR="00BF1225">
              <w:rPr>
                <w:rFonts w:cstheme="minorHAnsi"/>
              </w:rPr>
              <w:t>Ec</w:t>
            </w:r>
            <w:proofErr w:type="spellEnd"/>
            <w:r w:rsidR="00BF1225">
              <w:rPr>
                <w:rFonts w:cstheme="minorHAnsi"/>
              </w:rPr>
              <w:t xml:space="preserve"> = mv²/2.</w:t>
            </w:r>
          </w:p>
          <w:p w14:paraId="4CE36009" w14:textId="02CFDA30" w:rsidR="00BF1225" w:rsidRDefault="00BF1225" w:rsidP="002D683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En vertu du principe de la conservation de l’énergie : Ep = </w:t>
            </w:r>
            <w:proofErr w:type="spellStart"/>
            <w:r>
              <w:rPr>
                <w:rFonts w:cstheme="minorHAnsi"/>
              </w:rPr>
              <w:t>Ec</w:t>
            </w:r>
            <w:proofErr w:type="spellEnd"/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sym w:font="Symbol" w:char="F0AE"/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mgH</w:t>
            </w:r>
            <w:proofErr w:type="spellEnd"/>
            <w:r>
              <w:rPr>
                <w:rFonts w:cstheme="minorHAnsi"/>
              </w:rPr>
              <w:t xml:space="preserve"> =</w:t>
            </w:r>
            <w:r w:rsidR="00EA6120">
              <w:rPr>
                <w:rFonts w:cstheme="minorHAnsi"/>
              </w:rPr>
              <w:t xml:space="preserve"> mv²/2  et finalement : v = </w:t>
            </w:r>
            <w:r w:rsidR="00EA6120">
              <w:rPr>
                <w:rFonts w:cstheme="minorHAnsi"/>
              </w:rPr>
              <w:sym w:font="Symbol" w:char="F0D6"/>
            </w:r>
            <w:r w:rsidR="00A71EDD">
              <w:rPr>
                <w:rFonts w:cstheme="minorHAnsi"/>
              </w:rPr>
              <w:t xml:space="preserve">(2gH). Dans cette équation, la longueur du plan incliné n’intervient nullement. </w:t>
            </w:r>
          </w:p>
          <w:p w14:paraId="198AFEF7" w14:textId="5C165703" w:rsidR="002D683C" w:rsidRPr="00137871" w:rsidRDefault="002D683C" w:rsidP="00137871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2C2DF6">
        <w:trPr>
          <w:trHeight w:val="50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67E0E387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0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33E81E22" w14:textId="77777777" w:rsidR="002C2DF6" w:rsidRDefault="002C2DF6" w:rsidP="002C2DF6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les tests sur la mécanique sur </w:t>
            </w:r>
            <w:hyperlink r:id="rId11" w:history="1">
              <w:r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 w:rsidP="002C2DF6">
      <w:pPr>
        <w:rPr>
          <w:rFonts w:cstheme="minorHAnsi"/>
        </w:rPr>
      </w:pPr>
    </w:p>
    <w:sectPr w:rsidR="004B2B8C" w:rsidRPr="00CE6097" w:rsidSect="00A827CC">
      <w:headerReference w:type="default" r:id="rId12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9253" w14:textId="77777777" w:rsidR="00261C8A" w:rsidRDefault="00261C8A" w:rsidP="00245A87">
      <w:pPr>
        <w:spacing w:after="0" w:line="240" w:lineRule="auto"/>
      </w:pPr>
      <w:r>
        <w:separator/>
      </w:r>
    </w:p>
  </w:endnote>
  <w:endnote w:type="continuationSeparator" w:id="0">
    <w:p w14:paraId="1814FD91" w14:textId="77777777" w:rsidR="00261C8A" w:rsidRDefault="00261C8A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54C3" w14:textId="77777777" w:rsidR="00261C8A" w:rsidRDefault="00261C8A" w:rsidP="00245A87">
      <w:pPr>
        <w:spacing w:after="0" w:line="240" w:lineRule="auto"/>
      </w:pPr>
      <w:r>
        <w:separator/>
      </w:r>
    </w:p>
  </w:footnote>
  <w:footnote w:type="continuationSeparator" w:id="0">
    <w:p w14:paraId="3ED15120" w14:textId="77777777" w:rsidR="00261C8A" w:rsidRDefault="00261C8A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226C3"/>
    <w:rsid w:val="00137871"/>
    <w:rsid w:val="00156ED6"/>
    <w:rsid w:val="00161367"/>
    <w:rsid w:val="00167842"/>
    <w:rsid w:val="00197B8C"/>
    <w:rsid w:val="001A401E"/>
    <w:rsid w:val="001F3B9F"/>
    <w:rsid w:val="00245A87"/>
    <w:rsid w:val="00261C8A"/>
    <w:rsid w:val="0026575A"/>
    <w:rsid w:val="00273D4C"/>
    <w:rsid w:val="00283844"/>
    <w:rsid w:val="002A45A3"/>
    <w:rsid w:val="002B4E99"/>
    <w:rsid w:val="002C2DF0"/>
    <w:rsid w:val="002C2DF6"/>
    <w:rsid w:val="002D184F"/>
    <w:rsid w:val="002D683C"/>
    <w:rsid w:val="00324484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65CBC"/>
    <w:rsid w:val="00484A63"/>
    <w:rsid w:val="004A4C0E"/>
    <w:rsid w:val="004B2B8C"/>
    <w:rsid w:val="00511328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43596"/>
    <w:rsid w:val="00753E82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B1428"/>
    <w:rsid w:val="009D1797"/>
    <w:rsid w:val="00A45DD4"/>
    <w:rsid w:val="00A53FC9"/>
    <w:rsid w:val="00A71EDD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F1225"/>
    <w:rsid w:val="00C25F6D"/>
    <w:rsid w:val="00C37C5F"/>
    <w:rsid w:val="00C44D42"/>
    <w:rsid w:val="00CB0FA0"/>
    <w:rsid w:val="00CD1BB7"/>
    <w:rsid w:val="00CE019C"/>
    <w:rsid w:val="00CE04C8"/>
    <w:rsid w:val="00CE6097"/>
    <w:rsid w:val="00D26B79"/>
    <w:rsid w:val="00D43A50"/>
    <w:rsid w:val="00D5486D"/>
    <w:rsid w:val="00D964E7"/>
    <w:rsid w:val="00DA30F5"/>
    <w:rsid w:val="00DD0414"/>
    <w:rsid w:val="00E70534"/>
    <w:rsid w:val="00EA195C"/>
    <w:rsid w:val="00EA6120"/>
    <w:rsid w:val="00EB0690"/>
    <w:rsid w:val="00EE14D0"/>
    <w:rsid w:val="00F3164C"/>
    <w:rsid w:val="00F56797"/>
    <w:rsid w:val="00F66BCA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gnosciences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er.uclouvain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CF24-B53B-4C4D-8F86-612205BE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7</cp:revision>
  <cp:lastPrinted>2019-11-21T12:45:00Z</cp:lastPrinted>
  <dcterms:created xsi:type="dcterms:W3CDTF">2019-11-21T09:55:00Z</dcterms:created>
  <dcterms:modified xsi:type="dcterms:W3CDTF">2019-11-21T12:55:00Z</dcterms:modified>
</cp:coreProperties>
</file>